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40" w:rsidRDefault="00B44D40" w:rsidP="00B44D40">
      <w:pPr>
        <w:pStyle w:val="20"/>
        <w:shd w:val="clear" w:color="auto" w:fill="auto"/>
        <w:spacing w:before="0" w:after="0" w:line="280" w:lineRule="exact"/>
        <w:ind w:left="5387"/>
        <w:jc w:val="right"/>
        <w:rPr>
          <w:b/>
          <w:sz w:val="24"/>
          <w:szCs w:val="24"/>
        </w:rPr>
      </w:pPr>
    </w:p>
    <w:p w:rsidR="00B44D40" w:rsidRDefault="00B44D40" w:rsidP="00B44D40">
      <w:pPr>
        <w:pStyle w:val="20"/>
        <w:shd w:val="clear" w:color="auto" w:fill="auto"/>
        <w:spacing w:before="0" w:after="0" w:line="280" w:lineRule="exact"/>
        <w:ind w:left="5387"/>
        <w:jc w:val="right"/>
        <w:rPr>
          <w:b/>
          <w:sz w:val="24"/>
          <w:szCs w:val="24"/>
        </w:rPr>
      </w:pPr>
    </w:p>
    <w:p w:rsidR="00B44D40" w:rsidRPr="00B44D40" w:rsidRDefault="00B44D40" w:rsidP="00B44D40">
      <w:pPr>
        <w:pStyle w:val="20"/>
        <w:shd w:val="clear" w:color="auto" w:fill="auto"/>
        <w:spacing w:before="0" w:after="0" w:line="280" w:lineRule="exact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D4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44D40" w:rsidRPr="00B44D40" w:rsidRDefault="00B44D40" w:rsidP="00B44D40">
      <w:pPr>
        <w:pStyle w:val="20"/>
        <w:shd w:val="clear" w:color="auto" w:fill="auto"/>
        <w:spacing w:before="0" w:after="0" w:line="280" w:lineRule="exact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4D40" w:rsidRPr="00B44D40" w:rsidRDefault="00B44D40" w:rsidP="00B44D40">
      <w:pPr>
        <w:pStyle w:val="20"/>
        <w:shd w:val="clear" w:color="auto" w:fill="auto"/>
        <w:spacing w:before="0" w:after="0" w:line="280" w:lineRule="exact"/>
        <w:ind w:left="538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44D40">
        <w:rPr>
          <w:rFonts w:ascii="Times New Roman" w:hAnsi="Times New Roman" w:cs="Times New Roman"/>
          <w:b/>
          <w:sz w:val="24"/>
          <w:szCs w:val="24"/>
        </w:rPr>
        <w:t xml:space="preserve">Утвержден распоряжением Руководителя Исполнительного комитета Заинского муниципального района </w:t>
      </w:r>
    </w:p>
    <w:p w:rsidR="00B44D40" w:rsidRPr="00B44D40" w:rsidRDefault="00B44D40" w:rsidP="00B44D40">
      <w:pPr>
        <w:pStyle w:val="20"/>
        <w:shd w:val="clear" w:color="auto" w:fill="auto"/>
        <w:spacing w:before="0" w:after="0" w:line="280" w:lineRule="exact"/>
        <w:ind w:left="538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44D40">
        <w:rPr>
          <w:rFonts w:ascii="Times New Roman" w:hAnsi="Times New Roman" w:cs="Times New Roman"/>
          <w:b/>
          <w:sz w:val="24"/>
          <w:szCs w:val="24"/>
        </w:rPr>
        <w:t>№ 460 от 20.12.2023г.</w:t>
      </w:r>
    </w:p>
    <w:p w:rsidR="00B44D40" w:rsidRDefault="00B44D40" w:rsidP="00B44D40">
      <w:pPr>
        <w:pStyle w:val="20"/>
        <w:shd w:val="clear" w:color="auto" w:fill="auto"/>
        <w:spacing w:before="0" w:after="0" w:line="280" w:lineRule="exact"/>
        <w:ind w:left="5103"/>
        <w:jc w:val="left"/>
        <w:rPr>
          <w:b/>
          <w:sz w:val="24"/>
          <w:szCs w:val="24"/>
        </w:rPr>
      </w:pPr>
    </w:p>
    <w:p w:rsidR="00B44D40" w:rsidRDefault="00B44D40" w:rsidP="00B44D40">
      <w:pPr>
        <w:pStyle w:val="20"/>
        <w:shd w:val="clear" w:color="auto" w:fill="auto"/>
        <w:spacing w:before="0" w:after="0" w:line="280" w:lineRule="exact"/>
        <w:ind w:left="5103"/>
        <w:jc w:val="left"/>
        <w:rPr>
          <w:b/>
          <w:sz w:val="24"/>
          <w:szCs w:val="24"/>
        </w:rPr>
      </w:pPr>
    </w:p>
    <w:p w:rsidR="00B44D40" w:rsidRDefault="00B44D40" w:rsidP="00B44D40">
      <w:pPr>
        <w:jc w:val="center"/>
        <w:rPr>
          <w:sz w:val="28"/>
          <w:szCs w:val="28"/>
        </w:rPr>
      </w:pPr>
      <w:r w:rsidRPr="00D5376D">
        <w:rPr>
          <w:b/>
          <w:sz w:val="28"/>
          <w:szCs w:val="28"/>
          <w:shd w:val="clear" w:color="auto" w:fill="FFFFFF"/>
        </w:rPr>
        <w:t>Состав</w:t>
      </w:r>
      <w:r w:rsidRPr="00D5376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межведомственной рабочей группы по вопросам, связанным с внедрением и развитием систем аппаратно-программного комплекса технических средств «Безопасный город» в Заинском муниципальном районе </w:t>
      </w:r>
    </w:p>
    <w:p w:rsidR="00B44D40" w:rsidRDefault="00B44D40" w:rsidP="00B44D4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B44D40" w:rsidRPr="00D5376D" w:rsidRDefault="00B44D40" w:rsidP="00B44D40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35"/>
        <w:gridCol w:w="6434"/>
      </w:tblGrid>
      <w:tr w:rsidR="00B44D40" w:rsidRPr="00D5376D" w:rsidTr="0026461B">
        <w:trPr>
          <w:trHeight w:val="653"/>
        </w:trPr>
        <w:tc>
          <w:tcPr>
            <w:tcW w:w="738" w:type="dxa"/>
          </w:tcPr>
          <w:p w:rsidR="00B44D40" w:rsidRPr="00D5376D" w:rsidRDefault="00B44D40" w:rsidP="0026461B">
            <w:pPr>
              <w:jc w:val="center"/>
              <w:rPr>
                <w:b/>
                <w:sz w:val="28"/>
              </w:rPr>
            </w:pPr>
            <w:r w:rsidRPr="00D5376D">
              <w:rPr>
                <w:b/>
                <w:sz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B44D40" w:rsidRPr="00D5376D" w:rsidRDefault="00B44D40" w:rsidP="0026461B">
            <w:pPr>
              <w:jc w:val="center"/>
              <w:rPr>
                <w:b/>
                <w:sz w:val="28"/>
              </w:rPr>
            </w:pPr>
            <w:r w:rsidRPr="00D5376D">
              <w:rPr>
                <w:b/>
                <w:sz w:val="28"/>
              </w:rPr>
              <w:t>Ф.И.О.</w:t>
            </w:r>
          </w:p>
        </w:tc>
        <w:tc>
          <w:tcPr>
            <w:tcW w:w="6434" w:type="dxa"/>
            <w:vAlign w:val="center"/>
          </w:tcPr>
          <w:p w:rsidR="00B44D40" w:rsidRPr="00D5376D" w:rsidRDefault="00B44D40" w:rsidP="0026461B">
            <w:pPr>
              <w:jc w:val="center"/>
              <w:rPr>
                <w:b/>
                <w:sz w:val="28"/>
              </w:rPr>
            </w:pPr>
            <w:r w:rsidRPr="00D5376D">
              <w:rPr>
                <w:b/>
                <w:sz w:val="28"/>
              </w:rPr>
              <w:t>Должность</w:t>
            </w:r>
          </w:p>
        </w:tc>
      </w:tr>
      <w:tr w:rsidR="00B44D40" w:rsidRPr="00D5376D" w:rsidTr="0026461B">
        <w:trPr>
          <w:trHeight w:val="695"/>
        </w:trPr>
        <w:tc>
          <w:tcPr>
            <w:tcW w:w="738" w:type="dxa"/>
            <w:vAlign w:val="center"/>
          </w:tcPr>
          <w:p w:rsidR="00B44D40" w:rsidRPr="00D5376D" w:rsidRDefault="00B44D40" w:rsidP="00B44D40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B44D40" w:rsidRPr="00D5376D" w:rsidRDefault="00B44D40" w:rsidP="0026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Галеев Эмиль Эдуардович</w:t>
            </w:r>
          </w:p>
        </w:tc>
        <w:tc>
          <w:tcPr>
            <w:tcW w:w="6434" w:type="dxa"/>
            <w:vAlign w:val="center"/>
          </w:tcPr>
          <w:p w:rsidR="00B44D40" w:rsidRPr="00154B03" w:rsidRDefault="00B44D40" w:rsidP="0026461B">
            <w:pPr>
              <w:pStyle w:val="1"/>
              <w:jc w:val="both"/>
            </w:pPr>
            <w:r w:rsidRPr="00375932">
              <w:t xml:space="preserve">Руководитель </w:t>
            </w:r>
            <w:r>
              <w:t>И</w:t>
            </w:r>
            <w:r w:rsidRPr="00375932">
              <w:t xml:space="preserve">сполнительного комитета </w:t>
            </w:r>
            <w:r>
              <w:t>Заинского муниципального района –</w:t>
            </w:r>
            <w:r w:rsidRPr="00375932">
              <w:t xml:space="preserve"> председател</w:t>
            </w:r>
            <w:r>
              <w:t>ь рабочей группы</w:t>
            </w:r>
          </w:p>
        </w:tc>
      </w:tr>
      <w:tr w:rsidR="00B44D40" w:rsidRPr="00D5376D" w:rsidTr="0026461B">
        <w:trPr>
          <w:trHeight w:val="717"/>
        </w:trPr>
        <w:tc>
          <w:tcPr>
            <w:tcW w:w="738" w:type="dxa"/>
            <w:vAlign w:val="center"/>
          </w:tcPr>
          <w:p w:rsidR="00B44D40" w:rsidRPr="00D5376D" w:rsidRDefault="00B44D40" w:rsidP="00B44D40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B44D40" w:rsidRPr="00D5376D" w:rsidRDefault="00B44D40" w:rsidP="0026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Хазипов</w:t>
            </w:r>
            <w:proofErr w:type="spellEnd"/>
            <w:r>
              <w:rPr>
                <w:sz w:val="28"/>
                <w:szCs w:val="28"/>
              </w:rPr>
              <w:t xml:space="preserve"> Ренат </w:t>
            </w:r>
            <w:proofErr w:type="spellStart"/>
            <w:r>
              <w:rPr>
                <w:sz w:val="28"/>
                <w:szCs w:val="28"/>
              </w:rPr>
              <w:t>Миратович</w:t>
            </w:r>
            <w:proofErr w:type="spellEnd"/>
          </w:p>
        </w:tc>
        <w:tc>
          <w:tcPr>
            <w:tcW w:w="6434" w:type="dxa"/>
            <w:vAlign w:val="center"/>
          </w:tcPr>
          <w:p w:rsidR="00B44D40" w:rsidRPr="00D5376D" w:rsidRDefault="00B44D40" w:rsidP="0026461B">
            <w:pPr>
              <w:pStyle w:val="1"/>
              <w:jc w:val="both"/>
            </w:pPr>
            <w:r>
              <w:t xml:space="preserve">Заместитель </w:t>
            </w:r>
            <w:r w:rsidRPr="00375932">
              <w:t>Руководител</w:t>
            </w:r>
            <w:r>
              <w:t>я</w:t>
            </w:r>
            <w:r w:rsidRPr="00375932">
              <w:t xml:space="preserve"> </w:t>
            </w:r>
            <w:r>
              <w:t>И</w:t>
            </w:r>
            <w:r w:rsidRPr="00375932">
              <w:t xml:space="preserve">сполнительного комитета </w:t>
            </w:r>
            <w:r>
              <w:t>по инфраструктурному развитию – заместитель председателя рабочей группы</w:t>
            </w:r>
          </w:p>
        </w:tc>
      </w:tr>
      <w:tr w:rsidR="00B44D40" w:rsidRPr="00D5376D" w:rsidTr="0026461B">
        <w:trPr>
          <w:trHeight w:val="717"/>
        </w:trPr>
        <w:tc>
          <w:tcPr>
            <w:tcW w:w="738" w:type="dxa"/>
            <w:vAlign w:val="center"/>
          </w:tcPr>
          <w:p w:rsidR="00B44D40" w:rsidRPr="00D5376D" w:rsidRDefault="00B44D40" w:rsidP="00B44D40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B44D40" w:rsidRPr="004A0543" w:rsidRDefault="00B44D40" w:rsidP="0026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Наталья Геннадьевна</w:t>
            </w:r>
          </w:p>
        </w:tc>
        <w:tc>
          <w:tcPr>
            <w:tcW w:w="6434" w:type="dxa"/>
            <w:vAlign w:val="center"/>
          </w:tcPr>
          <w:p w:rsidR="00B44D40" w:rsidRPr="00154B03" w:rsidRDefault="00B44D40" w:rsidP="0026461B">
            <w:pPr>
              <w:pStyle w:val="1"/>
              <w:jc w:val="both"/>
            </w:pPr>
            <w:r w:rsidRPr="00375932">
              <w:t xml:space="preserve">Руководитель </w:t>
            </w:r>
            <w:r>
              <w:t>И</w:t>
            </w:r>
            <w:r w:rsidRPr="00375932">
              <w:t xml:space="preserve">сполнительного комитета </w:t>
            </w:r>
            <w:r>
              <w:t xml:space="preserve">города Заинска Заинского муниципального района – секретарь рабочей группы </w:t>
            </w:r>
            <w:r w:rsidRPr="00D5376D">
              <w:t>(по согласованию)</w:t>
            </w:r>
          </w:p>
        </w:tc>
      </w:tr>
      <w:tr w:rsidR="00B44D40" w:rsidRPr="00D5376D" w:rsidTr="0026461B">
        <w:tc>
          <w:tcPr>
            <w:tcW w:w="10007" w:type="dxa"/>
            <w:gridSpan w:val="3"/>
            <w:vAlign w:val="center"/>
          </w:tcPr>
          <w:p w:rsidR="00B44D40" w:rsidRPr="00D5376D" w:rsidRDefault="00B44D40" w:rsidP="0026461B">
            <w:pPr>
              <w:pStyle w:val="1"/>
              <w:jc w:val="both"/>
              <w:rPr>
                <w:b/>
              </w:rPr>
            </w:pPr>
            <w:r w:rsidRPr="00D5376D">
              <w:rPr>
                <w:b/>
              </w:rPr>
              <w:t xml:space="preserve">Члены </w:t>
            </w:r>
            <w:r>
              <w:rPr>
                <w:b/>
              </w:rPr>
              <w:t>рабочей группы</w:t>
            </w:r>
            <w:r w:rsidRPr="00D5376D">
              <w:rPr>
                <w:b/>
              </w:rPr>
              <w:t>:</w:t>
            </w:r>
          </w:p>
        </w:tc>
      </w:tr>
      <w:tr w:rsidR="00B44D40" w:rsidRPr="00D5376D" w:rsidTr="0026461B">
        <w:trPr>
          <w:trHeight w:val="693"/>
        </w:trPr>
        <w:tc>
          <w:tcPr>
            <w:tcW w:w="738" w:type="dxa"/>
            <w:vAlign w:val="center"/>
          </w:tcPr>
          <w:p w:rsidR="00B44D40" w:rsidRPr="00D5376D" w:rsidRDefault="00B44D40" w:rsidP="00B44D40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B44D40" w:rsidRPr="00174AF2" w:rsidRDefault="00B44D40" w:rsidP="0026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Давлетшин</w:t>
            </w:r>
            <w:proofErr w:type="spellEnd"/>
            <w:r>
              <w:rPr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6434" w:type="dxa"/>
            <w:vAlign w:val="center"/>
          </w:tcPr>
          <w:p w:rsidR="00B44D40" w:rsidRPr="00D5376D" w:rsidRDefault="00B44D40" w:rsidP="0026461B">
            <w:pPr>
              <w:pStyle w:val="1"/>
              <w:jc w:val="both"/>
            </w:pPr>
            <w:r>
              <w:t xml:space="preserve">Начальник отдела МВД России по Заинскому району </w:t>
            </w:r>
            <w:r w:rsidRPr="00D5376D">
              <w:t>(по согласованию)</w:t>
            </w:r>
          </w:p>
        </w:tc>
      </w:tr>
      <w:tr w:rsidR="00B44D40" w:rsidRPr="00D5376D" w:rsidTr="0026461B">
        <w:trPr>
          <w:trHeight w:val="693"/>
        </w:trPr>
        <w:tc>
          <w:tcPr>
            <w:tcW w:w="738" w:type="dxa"/>
            <w:vAlign w:val="center"/>
          </w:tcPr>
          <w:p w:rsidR="00B44D40" w:rsidRPr="00D5376D" w:rsidRDefault="00B44D40" w:rsidP="00B44D40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B44D40" w:rsidRPr="00C92CE2" w:rsidRDefault="00B44D40" w:rsidP="0026461B">
            <w:pPr>
              <w:rPr>
                <w:sz w:val="28"/>
                <w:szCs w:val="28"/>
              </w:rPr>
            </w:pPr>
            <w:r w:rsidRPr="00C92CE2">
              <w:rPr>
                <w:sz w:val="28"/>
                <w:szCs w:val="28"/>
              </w:rPr>
              <w:t>Петров Владимир Алексеевич</w:t>
            </w:r>
          </w:p>
        </w:tc>
        <w:tc>
          <w:tcPr>
            <w:tcW w:w="6434" w:type="dxa"/>
            <w:vAlign w:val="center"/>
          </w:tcPr>
          <w:p w:rsidR="00B44D40" w:rsidRPr="00D5376D" w:rsidRDefault="00B44D40" w:rsidP="0026461B">
            <w:pPr>
              <w:pStyle w:val="1"/>
              <w:jc w:val="both"/>
            </w:pPr>
            <w:r w:rsidRPr="00D5376D">
              <w:t>Начальник ПСЧ № 88 ФГКУ 1</w:t>
            </w:r>
            <w:r>
              <w:t>6</w:t>
            </w:r>
            <w:r w:rsidRPr="00D5376D">
              <w:t xml:space="preserve"> ОФПС по РТ (по согласованию)</w:t>
            </w:r>
            <w:r>
              <w:t xml:space="preserve"> </w:t>
            </w:r>
          </w:p>
        </w:tc>
      </w:tr>
      <w:tr w:rsidR="00B44D40" w:rsidRPr="00D5376D" w:rsidTr="0026461B">
        <w:trPr>
          <w:trHeight w:val="693"/>
        </w:trPr>
        <w:tc>
          <w:tcPr>
            <w:tcW w:w="738" w:type="dxa"/>
            <w:vAlign w:val="center"/>
          </w:tcPr>
          <w:p w:rsidR="00B44D40" w:rsidRPr="00D5376D" w:rsidRDefault="00B44D40" w:rsidP="00B44D40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B44D40" w:rsidRPr="00C92CE2" w:rsidRDefault="00B44D40" w:rsidP="0026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Магфуров</w:t>
            </w:r>
            <w:proofErr w:type="spellEnd"/>
            <w:r>
              <w:rPr>
                <w:sz w:val="28"/>
                <w:szCs w:val="28"/>
              </w:rPr>
              <w:t xml:space="preserve"> Марс </w:t>
            </w:r>
            <w:proofErr w:type="spellStart"/>
            <w:r>
              <w:rPr>
                <w:sz w:val="28"/>
                <w:szCs w:val="28"/>
              </w:rPr>
              <w:t>Васфирович</w:t>
            </w:r>
            <w:proofErr w:type="spellEnd"/>
          </w:p>
        </w:tc>
        <w:tc>
          <w:tcPr>
            <w:tcW w:w="6434" w:type="dxa"/>
            <w:vAlign w:val="center"/>
          </w:tcPr>
          <w:p w:rsidR="00B44D40" w:rsidRPr="00D5376D" w:rsidRDefault="00B44D40" w:rsidP="0026461B">
            <w:pPr>
              <w:pStyle w:val="1"/>
              <w:jc w:val="both"/>
            </w:pPr>
            <w:r>
              <w:t xml:space="preserve">Главный инженер Заинского РУЭС Нижнекамского МРУЭС </w:t>
            </w:r>
            <w:proofErr w:type="spellStart"/>
            <w:r>
              <w:t>Набережночелнинского</w:t>
            </w:r>
            <w:proofErr w:type="spellEnd"/>
            <w:r>
              <w:t xml:space="preserve"> ЗУЭС ПАО «</w:t>
            </w:r>
            <w:proofErr w:type="spellStart"/>
            <w:r>
              <w:t>Таттелеком</w:t>
            </w:r>
            <w:proofErr w:type="spellEnd"/>
            <w:r>
              <w:t>»</w:t>
            </w:r>
            <w:r w:rsidRPr="00D5376D">
              <w:t xml:space="preserve"> (по согласованию)</w:t>
            </w:r>
          </w:p>
        </w:tc>
      </w:tr>
      <w:tr w:rsidR="00B44D40" w:rsidRPr="00D5376D" w:rsidTr="0026461B">
        <w:trPr>
          <w:trHeight w:val="693"/>
        </w:trPr>
        <w:tc>
          <w:tcPr>
            <w:tcW w:w="738" w:type="dxa"/>
            <w:vAlign w:val="center"/>
          </w:tcPr>
          <w:p w:rsidR="00B44D40" w:rsidRPr="00D5376D" w:rsidRDefault="00B44D40" w:rsidP="00B44D40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B44D40" w:rsidRDefault="00B44D40" w:rsidP="0026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Олег Анатольевич</w:t>
            </w:r>
          </w:p>
        </w:tc>
        <w:tc>
          <w:tcPr>
            <w:tcW w:w="6434" w:type="dxa"/>
            <w:vAlign w:val="center"/>
          </w:tcPr>
          <w:p w:rsidR="00B44D40" w:rsidRDefault="00B44D40" w:rsidP="0026461B">
            <w:pPr>
              <w:pStyle w:val="1"/>
              <w:jc w:val="both"/>
            </w:pPr>
            <w:r>
              <w:t>Начальник ЗРЭС НКЭС АО «Сетевая компания»</w:t>
            </w:r>
            <w:r w:rsidRPr="00D5376D">
              <w:t xml:space="preserve"> (по согласованию)</w:t>
            </w:r>
          </w:p>
        </w:tc>
      </w:tr>
      <w:tr w:rsidR="00B44D40" w:rsidRPr="00D5376D" w:rsidTr="0026461B">
        <w:trPr>
          <w:trHeight w:val="693"/>
        </w:trPr>
        <w:tc>
          <w:tcPr>
            <w:tcW w:w="738" w:type="dxa"/>
            <w:vAlign w:val="center"/>
          </w:tcPr>
          <w:p w:rsidR="00B44D40" w:rsidRPr="00D5376D" w:rsidRDefault="00B44D40" w:rsidP="00B44D40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B44D40" w:rsidRPr="00174AF2" w:rsidRDefault="00B44D40" w:rsidP="0026461B">
            <w:pPr>
              <w:rPr>
                <w:sz w:val="28"/>
                <w:szCs w:val="28"/>
              </w:rPr>
            </w:pPr>
            <w:r w:rsidRPr="00174AF2">
              <w:rPr>
                <w:sz w:val="28"/>
                <w:szCs w:val="28"/>
              </w:rPr>
              <w:t>Васильева Елена Анатольевна</w:t>
            </w:r>
          </w:p>
        </w:tc>
        <w:tc>
          <w:tcPr>
            <w:tcW w:w="6434" w:type="dxa"/>
            <w:vAlign w:val="center"/>
          </w:tcPr>
          <w:p w:rsidR="00B44D40" w:rsidRDefault="00B44D40" w:rsidP="0026461B">
            <w:pPr>
              <w:pStyle w:val="1"/>
              <w:jc w:val="both"/>
            </w:pPr>
            <w:r>
              <w:t>Управляющий делами И</w:t>
            </w:r>
            <w:r w:rsidRPr="00375932">
              <w:t xml:space="preserve">сполнительного комитета </w:t>
            </w:r>
            <w:r>
              <w:t>Заинского муниципального района</w:t>
            </w:r>
          </w:p>
        </w:tc>
      </w:tr>
      <w:tr w:rsidR="00B44D40" w:rsidRPr="00D5376D" w:rsidTr="0026461B">
        <w:trPr>
          <w:trHeight w:val="693"/>
        </w:trPr>
        <w:tc>
          <w:tcPr>
            <w:tcW w:w="738" w:type="dxa"/>
            <w:vAlign w:val="center"/>
          </w:tcPr>
          <w:p w:rsidR="00B44D40" w:rsidRPr="00D5376D" w:rsidRDefault="00B44D40" w:rsidP="00B44D40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B44D40" w:rsidRDefault="00B44D40" w:rsidP="00264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Байрашев</w:t>
            </w:r>
            <w:proofErr w:type="spellEnd"/>
            <w:r>
              <w:rPr>
                <w:sz w:val="28"/>
                <w:szCs w:val="28"/>
              </w:rPr>
              <w:t xml:space="preserve"> Павел Андреевич</w:t>
            </w:r>
          </w:p>
        </w:tc>
        <w:tc>
          <w:tcPr>
            <w:tcW w:w="6434" w:type="dxa"/>
            <w:vAlign w:val="center"/>
          </w:tcPr>
          <w:p w:rsidR="00B44D40" w:rsidRDefault="00B44D40" w:rsidP="0026461B">
            <w:pPr>
              <w:pStyle w:val="1"/>
              <w:jc w:val="both"/>
            </w:pPr>
            <w:r>
              <w:t xml:space="preserve">Председатель Финансово-бюджетной палаты Заинского муниципального района </w:t>
            </w:r>
            <w:r w:rsidRPr="00D5376D">
              <w:t>(по согласованию)</w:t>
            </w:r>
          </w:p>
        </w:tc>
      </w:tr>
      <w:tr w:rsidR="00B44D40" w:rsidRPr="00D5376D" w:rsidTr="0026461B">
        <w:trPr>
          <w:trHeight w:val="693"/>
        </w:trPr>
        <w:tc>
          <w:tcPr>
            <w:tcW w:w="738" w:type="dxa"/>
            <w:vAlign w:val="center"/>
          </w:tcPr>
          <w:p w:rsidR="00B44D40" w:rsidRPr="00D5376D" w:rsidRDefault="00B44D40" w:rsidP="00B44D40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B44D40" w:rsidRDefault="00B44D40" w:rsidP="0026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Владимир Валериевич</w:t>
            </w:r>
          </w:p>
        </w:tc>
        <w:tc>
          <w:tcPr>
            <w:tcW w:w="6434" w:type="dxa"/>
            <w:vAlign w:val="center"/>
          </w:tcPr>
          <w:p w:rsidR="00B44D40" w:rsidRDefault="00B44D40" w:rsidP="0026461B">
            <w:pPr>
              <w:pStyle w:val="1"/>
              <w:jc w:val="both"/>
            </w:pPr>
            <w:r>
              <w:t xml:space="preserve">Начальник юридического отдела Совета Заинского муниципального района </w:t>
            </w:r>
            <w:r w:rsidRPr="00D5376D">
              <w:t>(по согласованию)</w:t>
            </w:r>
          </w:p>
        </w:tc>
      </w:tr>
    </w:tbl>
    <w:p w:rsidR="00B44D40" w:rsidRPr="00D5376D" w:rsidRDefault="00B44D40" w:rsidP="00B44D40">
      <w:pPr>
        <w:ind w:right="-365"/>
        <w:rPr>
          <w:b/>
          <w:sz w:val="28"/>
          <w:szCs w:val="28"/>
        </w:rPr>
      </w:pPr>
    </w:p>
    <w:p w:rsidR="00B44D40" w:rsidRPr="00EF5BB8" w:rsidRDefault="00B44D40" w:rsidP="00B44D40">
      <w:pPr>
        <w:rPr>
          <w:sz w:val="22"/>
          <w:szCs w:val="22"/>
        </w:rPr>
      </w:pPr>
    </w:p>
    <w:p w:rsidR="00B44D40" w:rsidRDefault="00B44D40" w:rsidP="00B44D40">
      <w:pPr>
        <w:rPr>
          <w:sz w:val="20"/>
          <w:szCs w:val="20"/>
        </w:rPr>
      </w:pPr>
    </w:p>
    <w:p w:rsidR="00B44D40" w:rsidRDefault="00B44D40" w:rsidP="00B44D40"/>
    <w:p w:rsidR="006F4C29" w:rsidRDefault="006F4C29"/>
    <w:sectPr w:rsidR="006F4C29" w:rsidSect="00F646E8">
      <w:pgSz w:w="11906" w:h="16838"/>
      <w:pgMar w:top="180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87A04"/>
    <w:multiLevelType w:val="hybridMultilevel"/>
    <w:tmpl w:val="C4B4B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40"/>
    <w:rsid w:val="006F4C29"/>
    <w:rsid w:val="00B4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EEB17-5A0E-4FD7-8FC8-80CDAFF7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D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D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B44D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D40"/>
    <w:pPr>
      <w:widowControl w:val="0"/>
      <w:shd w:val="clear" w:color="auto" w:fill="FFFFFF"/>
      <w:spacing w:before="6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Габдулхаковна Зиганшина</dc:creator>
  <cp:keywords/>
  <dc:description/>
  <cp:lastModifiedBy>Галия Габдулхаковна Зиганшина</cp:lastModifiedBy>
  <cp:revision>1</cp:revision>
  <dcterms:created xsi:type="dcterms:W3CDTF">2023-12-22T05:42:00Z</dcterms:created>
  <dcterms:modified xsi:type="dcterms:W3CDTF">2023-12-22T05:43:00Z</dcterms:modified>
</cp:coreProperties>
</file>