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0B" w:rsidRDefault="005B580B" w:rsidP="00D32D82">
      <w:pPr>
        <w:rPr>
          <w:sz w:val="28"/>
          <w:szCs w:val="28"/>
        </w:rPr>
      </w:pPr>
      <w:r w:rsidRPr="003B5879">
        <w:rPr>
          <w:sz w:val="28"/>
          <w:szCs w:val="28"/>
        </w:rPr>
        <w:t xml:space="preserve">Постановление Главы </w:t>
      </w:r>
      <w:r w:rsidR="00D32D82" w:rsidRPr="00D32D82">
        <w:rPr>
          <w:sz w:val="28"/>
          <w:szCs w:val="28"/>
        </w:rPr>
        <w:t>Заинского муниципального района</w:t>
      </w:r>
      <w:r w:rsidRPr="003B5879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D32D82">
        <w:rPr>
          <w:sz w:val="28"/>
          <w:szCs w:val="28"/>
        </w:rPr>
        <w:t>6</w:t>
      </w:r>
      <w:r>
        <w:rPr>
          <w:sz w:val="28"/>
          <w:szCs w:val="28"/>
        </w:rPr>
        <w:t>.01.2018</w:t>
      </w:r>
      <w:r w:rsidRPr="003B5879">
        <w:rPr>
          <w:sz w:val="28"/>
          <w:szCs w:val="28"/>
        </w:rPr>
        <w:t xml:space="preserve"> № </w:t>
      </w:r>
      <w:r w:rsidR="00D32D82">
        <w:rPr>
          <w:sz w:val="28"/>
          <w:szCs w:val="28"/>
        </w:rPr>
        <w:t>2</w:t>
      </w:r>
      <w:r w:rsidR="00CB5949">
        <w:rPr>
          <w:sz w:val="28"/>
          <w:szCs w:val="28"/>
        </w:rPr>
        <w:t>4</w:t>
      </w:r>
    </w:p>
    <w:p w:rsidR="005B580B" w:rsidRPr="003B5879" w:rsidRDefault="005B580B" w:rsidP="005B580B">
      <w:pPr>
        <w:rPr>
          <w:sz w:val="28"/>
          <w:szCs w:val="28"/>
        </w:rPr>
      </w:pPr>
    </w:p>
    <w:p w:rsidR="00CB5949" w:rsidRPr="00986F57" w:rsidRDefault="00CB5949" w:rsidP="00CB5949">
      <w:pPr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«О награждении Почётной грамотой </w:t>
      </w:r>
    </w:p>
    <w:p w:rsidR="00CB5949" w:rsidRPr="00986F57" w:rsidRDefault="00CB5949" w:rsidP="00CB5949">
      <w:pPr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Главы Заинского муниципального </w:t>
      </w:r>
    </w:p>
    <w:p w:rsidR="00CB5949" w:rsidRPr="00986F57" w:rsidRDefault="00CB5949" w:rsidP="00CB5949">
      <w:pPr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района Республики Татарстан </w:t>
      </w:r>
    </w:p>
    <w:p w:rsidR="00CB5949" w:rsidRPr="00986F57" w:rsidRDefault="00CB5949" w:rsidP="00CB5949">
      <w:pPr>
        <w:rPr>
          <w:b/>
          <w:sz w:val="28"/>
          <w:szCs w:val="28"/>
        </w:rPr>
      </w:pPr>
      <w:r w:rsidRPr="006C02B7">
        <w:rPr>
          <w:b/>
          <w:sz w:val="28"/>
          <w:szCs w:val="28"/>
        </w:rPr>
        <w:t>Абдуллин</w:t>
      </w:r>
      <w:r>
        <w:rPr>
          <w:b/>
          <w:sz w:val="28"/>
          <w:szCs w:val="28"/>
        </w:rPr>
        <w:t>ой</w:t>
      </w:r>
      <w:r w:rsidRPr="006C02B7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.Т., </w:t>
      </w:r>
      <w:proofErr w:type="spellStart"/>
      <w:r w:rsidRPr="006C02B7">
        <w:rPr>
          <w:b/>
          <w:sz w:val="28"/>
          <w:szCs w:val="28"/>
        </w:rPr>
        <w:t>Семёнов</w:t>
      </w:r>
      <w:r>
        <w:rPr>
          <w:b/>
          <w:sz w:val="28"/>
          <w:szCs w:val="28"/>
        </w:rPr>
        <w:t>ой</w:t>
      </w:r>
      <w:proofErr w:type="spellEnd"/>
      <w:r w:rsidRPr="006C02B7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>.Ф.</w:t>
      </w:r>
      <w:r w:rsidRPr="00986F57">
        <w:rPr>
          <w:b/>
          <w:sz w:val="28"/>
          <w:szCs w:val="28"/>
        </w:rPr>
        <w:t>»</w:t>
      </w:r>
    </w:p>
    <w:p w:rsidR="00CB5949" w:rsidRPr="00986F57" w:rsidRDefault="00CB5949" w:rsidP="00CB5949">
      <w:pPr>
        <w:tabs>
          <w:tab w:val="left" w:pos="4802"/>
        </w:tabs>
        <w:ind w:firstLine="541"/>
        <w:jc w:val="both"/>
        <w:rPr>
          <w:sz w:val="28"/>
          <w:szCs w:val="28"/>
        </w:rPr>
      </w:pPr>
    </w:p>
    <w:p w:rsidR="00CB5949" w:rsidRPr="00986F57" w:rsidRDefault="00CB5949" w:rsidP="00CB5949">
      <w:pPr>
        <w:tabs>
          <w:tab w:val="left" w:pos="4802"/>
        </w:tabs>
        <w:spacing w:line="360" w:lineRule="auto"/>
        <w:ind w:firstLine="541"/>
        <w:jc w:val="both"/>
        <w:rPr>
          <w:sz w:val="28"/>
          <w:szCs w:val="28"/>
        </w:rPr>
      </w:pPr>
      <w:r w:rsidRPr="00986F57">
        <w:rPr>
          <w:sz w:val="28"/>
          <w:szCs w:val="28"/>
        </w:rPr>
        <w:t xml:space="preserve">На основании ходатайства </w:t>
      </w:r>
      <w:r>
        <w:rPr>
          <w:sz w:val="28"/>
          <w:szCs w:val="28"/>
        </w:rPr>
        <w:t>г</w:t>
      </w:r>
      <w:r w:rsidRPr="00986F57">
        <w:rPr>
          <w:sz w:val="28"/>
          <w:szCs w:val="28"/>
        </w:rPr>
        <w:t>осударственного казенного учреждения</w:t>
      </w:r>
      <w:r w:rsidRPr="003F052B">
        <w:rPr>
          <w:sz w:val="28"/>
          <w:szCs w:val="28"/>
        </w:rPr>
        <w:t xml:space="preserve"> «Центр занятости населения города Заинска»</w:t>
      </w:r>
      <w:r>
        <w:rPr>
          <w:sz w:val="28"/>
          <w:szCs w:val="28"/>
        </w:rPr>
        <w:t xml:space="preserve"> </w:t>
      </w:r>
      <w:r w:rsidRPr="003F052B">
        <w:rPr>
          <w:sz w:val="28"/>
          <w:szCs w:val="28"/>
        </w:rPr>
        <w:t>за добросовестную плодотворную работу в сфере занятости населения</w:t>
      </w:r>
      <w:r w:rsidRPr="00986F57">
        <w:rPr>
          <w:sz w:val="28"/>
          <w:szCs w:val="28"/>
        </w:rPr>
        <w:t xml:space="preserve"> </w:t>
      </w:r>
    </w:p>
    <w:p w:rsidR="00CB5949" w:rsidRPr="00986F57" w:rsidRDefault="00CB5949" w:rsidP="00CB5949">
      <w:pPr>
        <w:tabs>
          <w:tab w:val="left" w:pos="4802"/>
        </w:tabs>
        <w:ind w:firstLine="541"/>
        <w:jc w:val="both"/>
        <w:rPr>
          <w:sz w:val="2"/>
          <w:szCs w:val="28"/>
        </w:rPr>
      </w:pPr>
    </w:p>
    <w:p w:rsidR="00CB5949" w:rsidRPr="00986F57" w:rsidRDefault="00CB5949" w:rsidP="00CB5949">
      <w:pPr>
        <w:tabs>
          <w:tab w:val="left" w:pos="4802"/>
        </w:tabs>
        <w:ind w:firstLine="567"/>
        <w:jc w:val="center"/>
        <w:rPr>
          <w:b/>
          <w:sz w:val="32"/>
          <w:szCs w:val="28"/>
        </w:rPr>
      </w:pPr>
      <w:r w:rsidRPr="00986F57">
        <w:rPr>
          <w:b/>
          <w:sz w:val="32"/>
          <w:szCs w:val="28"/>
        </w:rPr>
        <w:t>постановляю:</w:t>
      </w:r>
    </w:p>
    <w:p w:rsidR="00CB5949" w:rsidRPr="00986F57" w:rsidRDefault="00CB5949" w:rsidP="00CB5949">
      <w:pPr>
        <w:tabs>
          <w:tab w:val="left" w:pos="4802"/>
        </w:tabs>
        <w:ind w:firstLine="567"/>
        <w:jc w:val="center"/>
        <w:rPr>
          <w:b/>
          <w:color w:val="FF0000"/>
          <w:szCs w:val="28"/>
        </w:rPr>
      </w:pPr>
    </w:p>
    <w:p w:rsidR="00CB5949" w:rsidRDefault="00CB5949" w:rsidP="00CB5949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986F57">
        <w:rPr>
          <w:sz w:val="28"/>
          <w:szCs w:val="28"/>
        </w:rPr>
        <w:t>наградить Почетной грамотой Главы Заинского муниципально</w:t>
      </w:r>
      <w:r>
        <w:rPr>
          <w:sz w:val="28"/>
          <w:szCs w:val="28"/>
        </w:rPr>
        <w:t>го района Республики Татарстан:</w:t>
      </w:r>
    </w:p>
    <w:p w:rsidR="00CB5949" w:rsidRDefault="00CB5949" w:rsidP="00CB5949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F2B5B">
        <w:rPr>
          <w:sz w:val="28"/>
          <w:szCs w:val="28"/>
        </w:rPr>
        <w:t>.</w:t>
      </w:r>
      <w:r w:rsidRPr="00BF2B5B">
        <w:rPr>
          <w:sz w:val="28"/>
          <w:szCs w:val="28"/>
        </w:rPr>
        <w:tab/>
      </w:r>
      <w:r w:rsidRPr="006C02B7">
        <w:rPr>
          <w:sz w:val="28"/>
          <w:szCs w:val="28"/>
        </w:rPr>
        <w:t>Абдуллин</w:t>
      </w:r>
      <w:r>
        <w:rPr>
          <w:sz w:val="28"/>
          <w:szCs w:val="28"/>
        </w:rPr>
        <w:t>у</w:t>
      </w:r>
      <w:r w:rsidRPr="006C02B7">
        <w:rPr>
          <w:sz w:val="28"/>
          <w:szCs w:val="28"/>
        </w:rPr>
        <w:t xml:space="preserve"> </w:t>
      </w:r>
      <w:proofErr w:type="spellStart"/>
      <w:r w:rsidRPr="006C02B7">
        <w:rPr>
          <w:sz w:val="28"/>
          <w:szCs w:val="28"/>
        </w:rPr>
        <w:t>Гульназ</w:t>
      </w:r>
      <w:proofErr w:type="spellEnd"/>
      <w:r w:rsidRPr="006C02B7">
        <w:rPr>
          <w:sz w:val="28"/>
          <w:szCs w:val="28"/>
        </w:rPr>
        <w:t xml:space="preserve"> </w:t>
      </w:r>
      <w:proofErr w:type="spellStart"/>
      <w:r w:rsidRPr="006C02B7">
        <w:rPr>
          <w:sz w:val="28"/>
          <w:szCs w:val="28"/>
        </w:rPr>
        <w:t>Талгатовн</w:t>
      </w:r>
      <w:r>
        <w:rPr>
          <w:sz w:val="28"/>
          <w:szCs w:val="28"/>
        </w:rPr>
        <w:t>у</w:t>
      </w:r>
      <w:proofErr w:type="spellEnd"/>
      <w:r w:rsidRPr="006C02B7">
        <w:rPr>
          <w:sz w:val="28"/>
          <w:szCs w:val="28"/>
        </w:rPr>
        <w:t xml:space="preserve"> – старш</w:t>
      </w:r>
      <w:r>
        <w:rPr>
          <w:sz w:val="28"/>
          <w:szCs w:val="28"/>
        </w:rPr>
        <w:t>его</w:t>
      </w:r>
      <w:r w:rsidRPr="006C02B7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>а</w:t>
      </w:r>
      <w:r w:rsidRPr="006C02B7">
        <w:rPr>
          <w:sz w:val="28"/>
          <w:szCs w:val="28"/>
        </w:rPr>
        <w:t xml:space="preserve"> отдела финансово-бухгалтерского учета и социальных выплат </w:t>
      </w:r>
      <w:r>
        <w:rPr>
          <w:sz w:val="28"/>
          <w:szCs w:val="28"/>
        </w:rPr>
        <w:t>г</w:t>
      </w:r>
      <w:r w:rsidRPr="00986F57">
        <w:rPr>
          <w:sz w:val="28"/>
          <w:szCs w:val="28"/>
        </w:rPr>
        <w:t>осударственного казенного учреждения</w:t>
      </w:r>
      <w:r w:rsidRPr="006C02B7">
        <w:rPr>
          <w:sz w:val="28"/>
          <w:szCs w:val="28"/>
        </w:rPr>
        <w:t xml:space="preserve"> «Центр занятости населения города Заинска»</w:t>
      </w:r>
      <w:r>
        <w:rPr>
          <w:sz w:val="28"/>
          <w:szCs w:val="28"/>
        </w:rPr>
        <w:t>.</w:t>
      </w:r>
    </w:p>
    <w:p w:rsidR="005B580B" w:rsidRDefault="00CB5949" w:rsidP="00CB5949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F2B5B">
        <w:rPr>
          <w:sz w:val="28"/>
          <w:szCs w:val="28"/>
        </w:rPr>
        <w:t>.</w:t>
      </w:r>
      <w:r w:rsidRPr="00BF2B5B">
        <w:rPr>
          <w:sz w:val="28"/>
          <w:szCs w:val="28"/>
        </w:rPr>
        <w:tab/>
      </w:r>
      <w:proofErr w:type="spellStart"/>
      <w:r w:rsidRPr="006C02B7">
        <w:rPr>
          <w:sz w:val="28"/>
          <w:szCs w:val="28"/>
        </w:rPr>
        <w:t>Семёнов</w:t>
      </w:r>
      <w:r>
        <w:rPr>
          <w:sz w:val="28"/>
          <w:szCs w:val="28"/>
        </w:rPr>
        <w:t>у</w:t>
      </w:r>
      <w:proofErr w:type="spellEnd"/>
      <w:r w:rsidRPr="006C02B7">
        <w:rPr>
          <w:sz w:val="28"/>
          <w:szCs w:val="28"/>
        </w:rPr>
        <w:t xml:space="preserve"> Венер</w:t>
      </w:r>
      <w:r>
        <w:rPr>
          <w:sz w:val="28"/>
          <w:szCs w:val="28"/>
        </w:rPr>
        <w:t>у</w:t>
      </w:r>
      <w:r w:rsidRPr="006C02B7">
        <w:rPr>
          <w:sz w:val="28"/>
          <w:szCs w:val="28"/>
        </w:rPr>
        <w:t xml:space="preserve"> </w:t>
      </w:r>
      <w:proofErr w:type="spellStart"/>
      <w:r w:rsidRPr="006C02B7">
        <w:rPr>
          <w:sz w:val="28"/>
          <w:szCs w:val="28"/>
        </w:rPr>
        <w:t>Фаритовн</w:t>
      </w:r>
      <w:r>
        <w:rPr>
          <w:sz w:val="28"/>
          <w:szCs w:val="28"/>
        </w:rPr>
        <w:t>у</w:t>
      </w:r>
      <w:proofErr w:type="spellEnd"/>
      <w:r w:rsidRPr="006C02B7">
        <w:rPr>
          <w:sz w:val="28"/>
          <w:szCs w:val="28"/>
        </w:rPr>
        <w:t xml:space="preserve"> - ведущ</w:t>
      </w:r>
      <w:r>
        <w:rPr>
          <w:sz w:val="28"/>
          <w:szCs w:val="28"/>
        </w:rPr>
        <w:t>его</w:t>
      </w:r>
      <w:r w:rsidRPr="006C02B7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>а</w:t>
      </w:r>
      <w:r w:rsidRPr="006C02B7">
        <w:rPr>
          <w:sz w:val="28"/>
          <w:szCs w:val="28"/>
        </w:rPr>
        <w:t xml:space="preserve"> отдела трудоустройства и специальных программ </w:t>
      </w:r>
      <w:r>
        <w:rPr>
          <w:sz w:val="28"/>
          <w:szCs w:val="28"/>
        </w:rPr>
        <w:t>г</w:t>
      </w:r>
      <w:r w:rsidRPr="00986F57">
        <w:rPr>
          <w:sz w:val="28"/>
          <w:szCs w:val="28"/>
        </w:rPr>
        <w:t>осударственного казенного учреждения</w:t>
      </w:r>
      <w:r w:rsidRPr="006C02B7">
        <w:rPr>
          <w:sz w:val="28"/>
          <w:szCs w:val="28"/>
        </w:rPr>
        <w:t xml:space="preserve"> «Центр занятости населе</w:t>
      </w:r>
      <w:bookmarkStart w:id="0" w:name="_GoBack"/>
      <w:bookmarkEnd w:id="0"/>
      <w:r w:rsidRPr="006C02B7">
        <w:rPr>
          <w:sz w:val="28"/>
          <w:szCs w:val="28"/>
        </w:rPr>
        <w:t>ния города Заинска»</w:t>
      </w:r>
      <w:r>
        <w:rPr>
          <w:sz w:val="28"/>
          <w:szCs w:val="28"/>
        </w:rPr>
        <w:t>.</w:t>
      </w:r>
    </w:p>
    <w:p w:rsidR="005B580B" w:rsidRDefault="005B580B" w:rsidP="005B580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5B580B" w:rsidRDefault="005B580B" w:rsidP="005B580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5B580B" w:rsidRPr="00986F57" w:rsidRDefault="005B580B" w:rsidP="005B580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Глава </w:t>
      </w: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>муниципального района                                                                Р.Г.Каримов</w:t>
      </w: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Pr="00C14A2A" w:rsidRDefault="005B580B" w:rsidP="005B580B">
      <w:pPr>
        <w:tabs>
          <w:tab w:val="left" w:pos="4270"/>
          <w:tab w:val="left" w:pos="4802"/>
        </w:tabs>
        <w:rPr>
          <w:sz w:val="20"/>
          <w:szCs w:val="28"/>
        </w:rPr>
      </w:pPr>
      <w:proofErr w:type="spellStart"/>
      <w:r w:rsidRPr="00C14A2A">
        <w:rPr>
          <w:sz w:val="20"/>
          <w:szCs w:val="28"/>
        </w:rPr>
        <w:t>Р.А.Вагапова</w:t>
      </w:r>
      <w:proofErr w:type="spellEnd"/>
    </w:p>
    <w:p w:rsidR="005F6339" w:rsidRPr="005B580B" w:rsidRDefault="005B580B" w:rsidP="005B580B">
      <w:r w:rsidRPr="00C14A2A">
        <w:rPr>
          <w:sz w:val="20"/>
          <w:szCs w:val="28"/>
        </w:rPr>
        <w:t>7 08 29</w:t>
      </w:r>
    </w:p>
    <w:sectPr w:rsidR="005F6339" w:rsidRPr="005B580B" w:rsidSect="00BB1CA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D1047"/>
    <w:multiLevelType w:val="hybridMultilevel"/>
    <w:tmpl w:val="45B46E60"/>
    <w:lvl w:ilvl="0" w:tplc="B2E0B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2A5BEC"/>
    <w:multiLevelType w:val="hybridMultilevel"/>
    <w:tmpl w:val="DDEE924E"/>
    <w:lvl w:ilvl="0" w:tplc="C69E18AC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2F3945"/>
    <w:multiLevelType w:val="hybridMultilevel"/>
    <w:tmpl w:val="948C3738"/>
    <w:lvl w:ilvl="0" w:tplc="0419000F">
      <w:start w:val="1"/>
      <w:numFmt w:val="decimal"/>
      <w:lvlText w:val="%1."/>
      <w:lvlJc w:val="left"/>
      <w:pPr>
        <w:ind w:left="1261" w:hanging="360"/>
      </w:p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3">
    <w:nsid w:val="26000364"/>
    <w:multiLevelType w:val="hybridMultilevel"/>
    <w:tmpl w:val="58645FF2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2A7D417A"/>
    <w:multiLevelType w:val="hybridMultilevel"/>
    <w:tmpl w:val="961C516E"/>
    <w:lvl w:ilvl="0" w:tplc="F8AA2A2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B904BC"/>
    <w:multiLevelType w:val="hybridMultilevel"/>
    <w:tmpl w:val="D50EF4A4"/>
    <w:lvl w:ilvl="0" w:tplc="F94A55C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0690B"/>
    <w:multiLevelType w:val="multilevel"/>
    <w:tmpl w:val="C7B04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tt-RU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A0210B3"/>
    <w:multiLevelType w:val="hybridMultilevel"/>
    <w:tmpl w:val="6EA6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2569C"/>
    <w:multiLevelType w:val="hybridMultilevel"/>
    <w:tmpl w:val="A53C7CC6"/>
    <w:lvl w:ilvl="0" w:tplc="C1D48898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0B57F5B"/>
    <w:multiLevelType w:val="hybridMultilevel"/>
    <w:tmpl w:val="5A1E9764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40E1F"/>
    <w:multiLevelType w:val="multilevel"/>
    <w:tmpl w:val="3FF280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56901C84"/>
    <w:multiLevelType w:val="hybridMultilevel"/>
    <w:tmpl w:val="CA4C77D2"/>
    <w:lvl w:ilvl="0" w:tplc="1D967E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B1DE8"/>
    <w:multiLevelType w:val="hybridMultilevel"/>
    <w:tmpl w:val="9D0C55D2"/>
    <w:lvl w:ilvl="0" w:tplc="BCF6A786">
      <w:start w:val="1"/>
      <w:numFmt w:val="decimal"/>
      <w:lvlText w:val="%1."/>
      <w:lvlJc w:val="left"/>
      <w:pPr>
        <w:ind w:left="126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3">
    <w:nsid w:val="66DC649E"/>
    <w:multiLevelType w:val="hybridMultilevel"/>
    <w:tmpl w:val="1F86DBE0"/>
    <w:lvl w:ilvl="0" w:tplc="E04C69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346AE"/>
    <w:multiLevelType w:val="hybridMultilevel"/>
    <w:tmpl w:val="6EA6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77BFF"/>
    <w:multiLevelType w:val="hybridMultilevel"/>
    <w:tmpl w:val="87B80C2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73C75EBF"/>
    <w:multiLevelType w:val="hybridMultilevel"/>
    <w:tmpl w:val="58645FF2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75627FA6"/>
    <w:multiLevelType w:val="hybridMultilevel"/>
    <w:tmpl w:val="5A1E9764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A0921"/>
    <w:multiLevelType w:val="hybridMultilevel"/>
    <w:tmpl w:val="ED3A6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772F3"/>
    <w:multiLevelType w:val="hybridMultilevel"/>
    <w:tmpl w:val="58E6CA24"/>
    <w:lvl w:ilvl="0" w:tplc="0419000F">
      <w:start w:val="1"/>
      <w:numFmt w:val="decimal"/>
      <w:lvlText w:val="%1."/>
      <w:lvlJc w:val="left"/>
      <w:pPr>
        <w:ind w:left="1261" w:hanging="360"/>
      </w:p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1"/>
  </w:num>
  <w:num w:numId="10">
    <w:abstractNumId w:val="4"/>
  </w:num>
  <w:num w:numId="11">
    <w:abstractNumId w:val="6"/>
  </w:num>
  <w:num w:numId="12">
    <w:abstractNumId w:val="16"/>
  </w:num>
  <w:num w:numId="13">
    <w:abstractNumId w:val="3"/>
  </w:num>
  <w:num w:numId="14">
    <w:abstractNumId w:val="9"/>
  </w:num>
  <w:num w:numId="15">
    <w:abstractNumId w:val="17"/>
  </w:num>
  <w:num w:numId="16">
    <w:abstractNumId w:val="18"/>
  </w:num>
  <w:num w:numId="17">
    <w:abstractNumId w:val="5"/>
  </w:num>
  <w:num w:numId="18">
    <w:abstractNumId w:val="8"/>
  </w:num>
  <w:num w:numId="19">
    <w:abstractNumId w:val="15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45"/>
    <w:rsid w:val="00024160"/>
    <w:rsid w:val="00077360"/>
    <w:rsid w:val="0010743B"/>
    <w:rsid w:val="001B284B"/>
    <w:rsid w:val="00334405"/>
    <w:rsid w:val="00337926"/>
    <w:rsid w:val="003664F3"/>
    <w:rsid w:val="003B5879"/>
    <w:rsid w:val="003F752D"/>
    <w:rsid w:val="00451C5D"/>
    <w:rsid w:val="005B580B"/>
    <w:rsid w:val="005B5FCD"/>
    <w:rsid w:val="005F6339"/>
    <w:rsid w:val="00670209"/>
    <w:rsid w:val="00745F64"/>
    <w:rsid w:val="00773F13"/>
    <w:rsid w:val="007B1396"/>
    <w:rsid w:val="008328BD"/>
    <w:rsid w:val="00841F32"/>
    <w:rsid w:val="008B01C7"/>
    <w:rsid w:val="008C1775"/>
    <w:rsid w:val="009F64D4"/>
    <w:rsid w:val="00A31748"/>
    <w:rsid w:val="00B30BF4"/>
    <w:rsid w:val="00BA0EC7"/>
    <w:rsid w:val="00BB1CA7"/>
    <w:rsid w:val="00BC2F55"/>
    <w:rsid w:val="00CB2345"/>
    <w:rsid w:val="00CB5949"/>
    <w:rsid w:val="00D14794"/>
    <w:rsid w:val="00D32D82"/>
    <w:rsid w:val="00D55DDB"/>
    <w:rsid w:val="00D60D3B"/>
    <w:rsid w:val="00DA089C"/>
    <w:rsid w:val="00DE64D8"/>
    <w:rsid w:val="00E627F9"/>
    <w:rsid w:val="00ED27AC"/>
    <w:rsid w:val="00EE4D62"/>
    <w:rsid w:val="00F65E4B"/>
    <w:rsid w:val="00F9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EFAE5-01DD-4E9D-9EEF-CEA643B5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B1C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BB1CA7"/>
    <w:pPr>
      <w:spacing w:before="150" w:after="300"/>
      <w:outlineLvl w:val="2"/>
    </w:pPr>
    <w:rPr>
      <w:rFonts w:ascii="Arial" w:hAnsi="Arial"/>
      <w:color w:val="5185B4"/>
      <w:spacing w:val="-15"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BB1C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1CA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BB1CA7"/>
    <w:rPr>
      <w:rFonts w:ascii="Arial" w:eastAsia="Times New Roman" w:hAnsi="Arial" w:cs="Times New Roman"/>
      <w:color w:val="5185B4"/>
      <w:spacing w:val="-15"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BB1CA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ConsPlusNonformat">
    <w:name w:val="ConsPlusNonformat"/>
    <w:rsid w:val="00BB1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1 Знак Знак 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7">
    <w:name w:val="Font Style17"/>
    <w:rsid w:val="00BB1CA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B1CA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BB1CA7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BB1CA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BB1CA7"/>
    <w:pPr>
      <w:widowControl w:val="0"/>
      <w:autoSpaceDE w:val="0"/>
      <w:autoSpaceDN w:val="0"/>
      <w:adjustRightInd w:val="0"/>
      <w:spacing w:line="326" w:lineRule="exact"/>
      <w:ind w:firstLine="979"/>
      <w:jc w:val="both"/>
    </w:pPr>
  </w:style>
  <w:style w:type="character" w:customStyle="1" w:styleId="FontStyle16">
    <w:name w:val="Font Style16"/>
    <w:rsid w:val="00BB1CA7"/>
    <w:rPr>
      <w:rFonts w:ascii="Times New Roman" w:hAnsi="Times New Roman" w:cs="Times New Roman"/>
      <w:sz w:val="26"/>
      <w:szCs w:val="26"/>
    </w:rPr>
  </w:style>
  <w:style w:type="paragraph" w:customStyle="1" w:styleId="11">
    <w:name w:val="Знак Знак1 Знак Знак1 Знак Знак"/>
    <w:basedOn w:val="a"/>
    <w:rsid w:val="00BB1C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1">
    <w:name w:val="Font Style11"/>
    <w:rsid w:val="00BB1CA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rsid w:val="00BB1CA7"/>
    <w:pPr>
      <w:widowControl w:val="0"/>
      <w:autoSpaceDE w:val="0"/>
      <w:autoSpaceDN w:val="0"/>
      <w:adjustRightInd w:val="0"/>
      <w:spacing w:line="329" w:lineRule="exact"/>
      <w:ind w:firstLine="302"/>
    </w:pPr>
  </w:style>
  <w:style w:type="paragraph" w:customStyle="1" w:styleId="Default">
    <w:name w:val="Default"/>
    <w:rsid w:val="00BB1C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rsid w:val="00BB1CA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rsid w:val="00BB1CA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header"/>
    <w:basedOn w:val="a"/>
    <w:link w:val="a6"/>
    <w:rsid w:val="00BB1C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BB1C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rsid w:val="00BB1C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BB1C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rsid w:val="00BB1CA7"/>
    <w:pPr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BB1CA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BB1C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uiPriority w:val="99"/>
    <w:unhideWhenUsed/>
    <w:rsid w:val="00BB1CA7"/>
    <w:rPr>
      <w:color w:val="0000FF"/>
      <w:u w:val="single"/>
    </w:rPr>
  </w:style>
  <w:style w:type="paragraph" w:customStyle="1" w:styleId="ad">
    <w:name w:val="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BB1C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BB1C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Без интервала1"/>
    <w:basedOn w:val="a"/>
    <w:rsid w:val="00BB1CA7"/>
    <w:rPr>
      <w:rFonts w:ascii="Calibri" w:eastAsia="Calibri" w:hAnsi="Calibri" w:cs="Calibri"/>
      <w:sz w:val="22"/>
      <w:szCs w:val="22"/>
    </w:rPr>
  </w:style>
  <w:style w:type="character" w:styleId="ae">
    <w:name w:val="Strong"/>
    <w:qFormat/>
    <w:rsid w:val="00BB1CA7"/>
    <w:rPr>
      <w:b/>
      <w:bCs/>
    </w:rPr>
  </w:style>
  <w:style w:type="table" w:styleId="af">
    <w:name w:val="Table Grid"/>
    <w:basedOn w:val="a1"/>
    <w:rsid w:val="00BB1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48</cp:revision>
  <dcterms:created xsi:type="dcterms:W3CDTF">2017-07-07T10:24:00Z</dcterms:created>
  <dcterms:modified xsi:type="dcterms:W3CDTF">2018-04-03T05:55:00Z</dcterms:modified>
</cp:coreProperties>
</file>